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E1C04B4" w:rsidR="00647714" w:rsidRDefault="008502B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9E33A59" w:rsidR="00647714" w:rsidRDefault="00A3001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1D1284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2B6E192" w:rsidR="00647714" w:rsidRPr="008165EE" w:rsidRDefault="008502BE" w:rsidP="008165E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추위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대책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안내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1D1284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70D5A02" w14:textId="77777777" w:rsidR="008502BE" w:rsidRPr="008165EE" w:rsidRDefault="008502BE" w:rsidP="008165E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추운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데다가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담요도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모자라고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난로도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부족하리라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생각합니다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식사도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제대로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못하게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되면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몸이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열과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에너지를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만들어내기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어렵습니다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4642D93D" w14:textId="77777777" w:rsidR="008502BE" w:rsidRPr="008165EE" w:rsidRDefault="008502BE" w:rsidP="008165E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우선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몸에서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열이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빠져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나가지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못하게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중요합니다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0D94E330" w14:textId="77777777" w:rsidR="008502BE" w:rsidRPr="008165EE" w:rsidRDefault="008502BE" w:rsidP="008165E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바람이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새어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들어오는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문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근처는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피한다든지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바닥에는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골판지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상자등을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깔거나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몸등에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수건이나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천을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대거나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잘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함께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가까이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모여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서로의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체온을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이용하는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것등입니다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6B3B233B" w14:textId="001C2F33" w:rsidR="007E0668" w:rsidRPr="008165EE" w:rsidRDefault="008502BE" w:rsidP="008165E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춥다는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느낌뿐만이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아니라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몸이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떨려오기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시작하면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곧바로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가까이에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보건사나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의사에게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도움을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요청해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8165E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  <w:r w:rsidRPr="008165E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D1284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165EE"/>
    <w:rsid w:val="008502BE"/>
    <w:rsid w:val="00866726"/>
    <w:rsid w:val="008A4E7C"/>
    <w:rsid w:val="00917659"/>
    <w:rsid w:val="009369A7"/>
    <w:rsid w:val="00A01088"/>
    <w:rsid w:val="00A02B23"/>
    <w:rsid w:val="00A2182C"/>
    <w:rsid w:val="00A3001A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43A18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2024-02-08T04:21:00Z</dcterms:modified>
</cp:coreProperties>
</file>